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23D8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5F65C161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5DB881A6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0A52AE3A" w14:textId="77777777"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8C6294">
        <w:rPr>
          <w:rFonts w:ascii="Times New Roman" w:hAnsi="Times New Roman" w:cs="Times New Roman"/>
          <w:b/>
          <w:sz w:val="28"/>
          <w:szCs w:val="28"/>
        </w:rPr>
        <w:t>19</w:t>
      </w:r>
      <w:r w:rsidR="00534976">
        <w:rPr>
          <w:rFonts w:ascii="Times New Roman" w:hAnsi="Times New Roman" w:cs="Times New Roman"/>
          <w:b/>
          <w:sz w:val="28"/>
          <w:szCs w:val="28"/>
        </w:rPr>
        <w:t>/2022</w:t>
      </w:r>
    </w:p>
    <w:p w14:paraId="20F29048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1495F040" w14:textId="77777777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</w:t>
      </w:r>
      <w:r w:rsidR="00DC5B56">
        <w:rPr>
          <w:rFonts w:ascii="Times New Roman" w:hAnsi="Times New Roman" w:cs="Times New Roman"/>
        </w:rPr>
        <w:t xml:space="preserve"> starostou</w:t>
      </w:r>
      <w:r w:rsidR="00902C19">
        <w:rPr>
          <w:rFonts w:ascii="Times New Roman" w:hAnsi="Times New Roman" w:cs="Times New Roman"/>
        </w:rPr>
        <w:t xml:space="preserve"> obce</w:t>
      </w:r>
      <w:r w:rsidR="007715D4">
        <w:rPr>
          <w:rFonts w:ascii="Times New Roman" w:hAnsi="Times New Roman" w:cs="Times New Roman"/>
        </w:rPr>
        <w:t xml:space="preserve"> dne </w:t>
      </w:r>
      <w:r w:rsidR="008C6294">
        <w:rPr>
          <w:rFonts w:ascii="Times New Roman" w:hAnsi="Times New Roman" w:cs="Times New Roman"/>
        </w:rPr>
        <w:t>13</w:t>
      </w:r>
      <w:r w:rsidR="00DC5B56">
        <w:rPr>
          <w:rFonts w:ascii="Times New Roman" w:hAnsi="Times New Roman" w:cs="Times New Roman"/>
        </w:rPr>
        <w:t>.12</w:t>
      </w:r>
      <w:r w:rsidR="00534976">
        <w:rPr>
          <w:rFonts w:ascii="Times New Roman" w:hAnsi="Times New Roman" w:cs="Times New Roman"/>
        </w:rPr>
        <w:t>.2022</w:t>
      </w:r>
    </w:p>
    <w:p w14:paraId="572E95C6" w14:textId="77777777" w:rsidR="00902C19" w:rsidRDefault="00902C19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902C19" w:rsidRPr="00292645" w14:paraId="7DB70AC1" w14:textId="77777777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B48F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8D71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0A6E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14:paraId="73C63A40" w14:textId="77777777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4846C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91C3D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D5DD9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14:paraId="12EE5D6A" w14:textId="77777777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6B5A316" w14:textId="77777777"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13E43F4" w14:textId="77777777"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CC1D3FC" w14:textId="77777777"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501C3" w:rsidRPr="00292645" w14:paraId="1E16F5EB" w14:textId="77777777" w:rsidTr="00F1014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7071" w14:textId="77777777" w:rsidR="00D501C3" w:rsidRDefault="00D501C3" w:rsidP="00F1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7D15" w14:textId="3725BBD1" w:rsidR="00D501C3" w:rsidRDefault="005F532B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50 </w:t>
            </w:r>
            <w:r w:rsidR="000D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D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D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8D42" w14:textId="066BC81F" w:rsidR="00D501C3" w:rsidRDefault="00D501C3" w:rsidP="009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</w:t>
            </w:r>
            <w:r w:rsidR="000D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0D0331" w:rsidRPr="00292645" w14:paraId="186F2F1F" w14:textId="77777777" w:rsidTr="00F1014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9E35" w14:textId="580D3ED8" w:rsidR="000D0331" w:rsidRDefault="000D0331" w:rsidP="00F1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04F6" w14:textId="513F7040" w:rsidR="000D0331" w:rsidRDefault="000D0331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6238F" w14:textId="62979604" w:rsidR="000D0331" w:rsidRDefault="000D0331" w:rsidP="009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příjmů – činnost místní správy</w:t>
            </w:r>
          </w:p>
        </w:tc>
      </w:tr>
      <w:tr w:rsidR="00902C19" w:rsidRPr="00292645" w14:paraId="797AADD7" w14:textId="77777777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1E50326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9B6AD48" w14:textId="77777777" w:rsidR="00902C19" w:rsidRPr="00292645" w:rsidRDefault="00DC5B56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D5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</w:t>
            </w:r>
            <w:r w:rsidR="00BC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02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02C19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0229352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26C1773" w14:textId="77777777" w:rsidR="00902C19" w:rsidRDefault="00902C19" w:rsidP="00902C19">
      <w:pPr>
        <w:rPr>
          <w:rFonts w:ascii="Times New Roman" w:hAnsi="Times New Roman" w:cs="Times New Roman"/>
        </w:rPr>
      </w:pPr>
    </w:p>
    <w:p w14:paraId="37CC8AD8" w14:textId="77777777" w:rsidR="00D501C3" w:rsidRDefault="00D501C3" w:rsidP="00902C19">
      <w:pPr>
        <w:rPr>
          <w:rFonts w:ascii="Times New Roman" w:hAnsi="Times New Roman" w:cs="Times New Roman"/>
        </w:rPr>
      </w:pPr>
    </w:p>
    <w:p w14:paraId="3CF741E2" w14:textId="77777777" w:rsidR="00BD795B" w:rsidRDefault="00BD795B"/>
    <w:sectPr w:rsidR="00BD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838"/>
    <w:multiLevelType w:val="hybridMultilevel"/>
    <w:tmpl w:val="9788BB46"/>
    <w:lvl w:ilvl="0" w:tplc="4C780CAC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F97"/>
    <w:multiLevelType w:val="hybridMultilevel"/>
    <w:tmpl w:val="EC762280"/>
    <w:lvl w:ilvl="0" w:tplc="E3BE7CFA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82B"/>
    <w:multiLevelType w:val="hybridMultilevel"/>
    <w:tmpl w:val="A08A6E8C"/>
    <w:lvl w:ilvl="0" w:tplc="6A0CC860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958173">
    <w:abstractNumId w:val="0"/>
  </w:num>
  <w:num w:numId="2" w16cid:durableId="1352878794">
    <w:abstractNumId w:val="2"/>
  </w:num>
  <w:num w:numId="3" w16cid:durableId="1854108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5A9B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C7DE8"/>
    <w:rsid w:val="000D0138"/>
    <w:rsid w:val="000D0331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0708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36AC"/>
    <w:rsid w:val="003559CD"/>
    <w:rsid w:val="003571FF"/>
    <w:rsid w:val="00357882"/>
    <w:rsid w:val="00357A7B"/>
    <w:rsid w:val="003625BE"/>
    <w:rsid w:val="00363479"/>
    <w:rsid w:val="003647AD"/>
    <w:rsid w:val="0036504C"/>
    <w:rsid w:val="00366348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0791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E7FF5"/>
    <w:rsid w:val="004F3FE3"/>
    <w:rsid w:val="004F47C1"/>
    <w:rsid w:val="004F4F16"/>
    <w:rsid w:val="004F569E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976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1E86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5A1B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32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28A"/>
    <w:rsid w:val="006906C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3E26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814"/>
    <w:rsid w:val="008B1E47"/>
    <w:rsid w:val="008B2F98"/>
    <w:rsid w:val="008B4E4A"/>
    <w:rsid w:val="008B6B44"/>
    <w:rsid w:val="008C087A"/>
    <w:rsid w:val="008C1171"/>
    <w:rsid w:val="008C50C0"/>
    <w:rsid w:val="008C6294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2C19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29DE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1911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B44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C3B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14F5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1DF1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01C3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5B56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474FF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94D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96A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EF8B"/>
  <w15:docId w15:val="{1FE48D05-6CCE-42AA-A539-0563835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45F7-BF36-44D3-B543-94359490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2022-07-11T11:35:00Z</cp:lastPrinted>
  <dcterms:created xsi:type="dcterms:W3CDTF">2022-12-22T16:46:00Z</dcterms:created>
  <dcterms:modified xsi:type="dcterms:W3CDTF">2023-01-08T09:57:00Z</dcterms:modified>
</cp:coreProperties>
</file>